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26" w:rsidRDefault="0077016C">
      <w:pPr>
        <w:pStyle w:val="Heading1"/>
        <w:tabs>
          <w:tab w:val="left" w:pos="2150"/>
        </w:tabs>
        <w:spacing w:before="214"/>
        <w:ind w:left="0" w:right="132"/>
        <w:jc w:val="right"/>
      </w:pPr>
      <w:r>
        <w:rPr>
          <w:u w:val="single"/>
        </w:rPr>
        <w:t>Form</w:t>
      </w:r>
      <w:r>
        <w:rPr>
          <w:spacing w:val="5"/>
          <w:u w:val="single"/>
        </w:rPr>
        <w:t xml:space="preserve"> </w:t>
      </w:r>
      <w:r>
        <w:rPr>
          <w:spacing w:val="-5"/>
          <w:u w:val="single"/>
        </w:rPr>
        <w:t>No:</w:t>
      </w:r>
      <w:r>
        <w:rPr>
          <w:u w:val="single"/>
        </w:rPr>
        <w:tab/>
      </w:r>
    </w:p>
    <w:p w:rsidR="00606326" w:rsidRDefault="00606326">
      <w:pPr>
        <w:pStyle w:val="BodyText"/>
        <w:spacing w:before="272"/>
        <w:rPr>
          <w:b/>
        </w:rPr>
      </w:pPr>
    </w:p>
    <w:p w:rsidR="00606326" w:rsidRDefault="0077016C">
      <w:pPr>
        <w:ind w:left="288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UNDERTAKING</w:t>
      </w:r>
    </w:p>
    <w:p w:rsidR="00606326" w:rsidRDefault="00606326">
      <w:pPr>
        <w:pStyle w:val="BodyText"/>
        <w:rPr>
          <w:b/>
        </w:rPr>
      </w:pPr>
    </w:p>
    <w:p w:rsidR="00606326" w:rsidRDefault="00606326">
      <w:pPr>
        <w:pStyle w:val="BodyText"/>
        <w:rPr>
          <w:b/>
        </w:rPr>
      </w:pPr>
    </w:p>
    <w:p w:rsidR="00606326" w:rsidRDefault="00606326">
      <w:pPr>
        <w:pStyle w:val="BodyText"/>
        <w:rPr>
          <w:b/>
        </w:rPr>
      </w:pPr>
    </w:p>
    <w:p w:rsidR="00606326" w:rsidRDefault="00606326">
      <w:pPr>
        <w:pStyle w:val="BodyText"/>
        <w:spacing w:before="13"/>
        <w:rPr>
          <w:b/>
        </w:rPr>
      </w:pPr>
      <w:bookmarkStart w:id="0" w:name="_GoBack"/>
      <w:bookmarkEnd w:id="0"/>
    </w:p>
    <w:p w:rsidR="00606326" w:rsidRDefault="0077016C">
      <w:pPr>
        <w:pStyle w:val="BodyText"/>
        <w:tabs>
          <w:tab w:val="left" w:pos="4379"/>
          <w:tab w:val="left" w:pos="6061"/>
          <w:tab w:val="left" w:pos="7234"/>
          <w:tab w:val="left" w:pos="9634"/>
          <w:tab w:val="left" w:pos="9971"/>
        </w:tabs>
        <w:spacing w:line="357" w:lineRule="auto"/>
        <w:ind w:left="708" w:right="122"/>
        <w:jc w:val="both"/>
      </w:pPr>
      <w:r>
        <w:t>I, Mr</w:t>
      </w:r>
      <w:proofErr w:type="gramStart"/>
      <w:r>
        <w:t>./</w:t>
      </w:r>
      <w:proofErr w:type="gramEnd"/>
      <w:r>
        <w:t xml:space="preserve">Ms.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proofErr w:type="gramStart"/>
      <w:r>
        <w:t>bearing</w:t>
      </w:r>
      <w:proofErr w:type="gramEnd"/>
      <w:r>
        <w:t xml:space="preserve"> Roll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do hereby undertake on this the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(Day), of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(Month)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spacing w:val="-2"/>
        </w:rPr>
        <w:t>(Year), that:</w:t>
      </w:r>
    </w:p>
    <w:p w:rsidR="00606326" w:rsidRDefault="00606326">
      <w:pPr>
        <w:pStyle w:val="BodyText"/>
        <w:spacing w:before="147"/>
      </w:pPr>
    </w:p>
    <w:p w:rsidR="00606326" w:rsidRDefault="0077016C">
      <w:pPr>
        <w:pStyle w:val="ListParagraph"/>
        <w:numPr>
          <w:ilvl w:val="0"/>
          <w:numId w:val="1"/>
        </w:numPr>
        <w:tabs>
          <w:tab w:val="left" w:pos="1068"/>
        </w:tabs>
        <w:spacing w:line="357" w:lineRule="auto"/>
        <w:ind w:left="1068" w:right="140"/>
        <w:rPr>
          <w:sz w:val="24"/>
        </w:rPr>
      </w:pP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neither</w:t>
      </w:r>
      <w:r>
        <w:rPr>
          <w:spacing w:val="-15"/>
          <w:sz w:val="24"/>
        </w:rPr>
        <w:t xml:space="preserve"> </w:t>
      </w:r>
      <w:r>
        <w:rPr>
          <w:sz w:val="24"/>
        </w:rPr>
        <w:t>join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agitation/</w:t>
      </w:r>
      <w:r>
        <w:rPr>
          <w:spacing w:val="-15"/>
          <w:sz w:val="24"/>
        </w:rPr>
        <w:t xml:space="preserve"> </w:t>
      </w:r>
      <w:r>
        <w:rPr>
          <w:sz w:val="24"/>
        </w:rPr>
        <w:t>strike</w:t>
      </w:r>
      <w:r>
        <w:rPr>
          <w:spacing w:val="-15"/>
          <w:sz w:val="24"/>
        </w:rPr>
        <w:t xml:space="preserve"> </w:t>
      </w:r>
      <w:r>
        <w:rPr>
          <w:sz w:val="24"/>
        </w:rPr>
        <w:t>nor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activity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tendency to</w:t>
      </w:r>
      <w:r>
        <w:rPr>
          <w:spacing w:val="-3"/>
          <w:sz w:val="24"/>
        </w:rPr>
        <w:t xml:space="preserve"> </w:t>
      </w:r>
      <w:r>
        <w:rPr>
          <w:sz w:val="24"/>
        </w:rPr>
        <w:t>disturb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peace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tranquillity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NIT</w:t>
      </w:r>
      <w:r>
        <w:rPr>
          <w:spacing w:val="-12"/>
          <w:sz w:val="24"/>
        </w:rPr>
        <w:t xml:space="preserve"> </w:t>
      </w:r>
      <w:r>
        <w:rPr>
          <w:sz w:val="24"/>
        </w:rPr>
        <w:t>Meghalaya</w:t>
      </w:r>
      <w:r>
        <w:rPr>
          <w:spacing w:val="-5"/>
          <w:sz w:val="24"/>
        </w:rPr>
        <w:t xml:space="preserve"> </w:t>
      </w:r>
      <w:r>
        <w:rPr>
          <w:sz w:val="24"/>
        </w:rPr>
        <w:t>campus and/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its Hostel premises.</w:t>
      </w:r>
    </w:p>
    <w:p w:rsidR="00606326" w:rsidRDefault="0077016C">
      <w:pPr>
        <w:pStyle w:val="ListParagraph"/>
        <w:numPr>
          <w:ilvl w:val="0"/>
          <w:numId w:val="1"/>
        </w:numPr>
        <w:tabs>
          <w:tab w:val="left" w:pos="1067"/>
        </w:tabs>
        <w:spacing w:before="7"/>
        <w:ind w:left="1067" w:hanging="359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join any Union/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 or be a</w:t>
      </w:r>
      <w:r>
        <w:rPr>
          <w:spacing w:val="-2"/>
          <w:sz w:val="24"/>
        </w:rPr>
        <w:t xml:space="preserve"> </w:t>
      </w:r>
      <w:r>
        <w:rPr>
          <w:sz w:val="24"/>
        </w:rPr>
        <w:t>member of any</w:t>
      </w:r>
      <w:r>
        <w:rPr>
          <w:spacing w:val="-1"/>
          <w:sz w:val="24"/>
        </w:rPr>
        <w:t xml:space="preserve"> </w:t>
      </w:r>
      <w:r>
        <w:rPr>
          <w:sz w:val="24"/>
        </w:rPr>
        <w:t>such Union/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Association.</w:t>
      </w:r>
    </w:p>
    <w:p w:rsidR="00606326" w:rsidRDefault="0077016C">
      <w:pPr>
        <w:pStyle w:val="ListParagraph"/>
        <w:numPr>
          <w:ilvl w:val="0"/>
          <w:numId w:val="1"/>
        </w:numPr>
        <w:tabs>
          <w:tab w:val="left" w:pos="1068"/>
        </w:tabs>
        <w:spacing w:before="140" w:line="362" w:lineRule="auto"/>
        <w:ind w:left="1068" w:right="138"/>
        <w:rPr>
          <w:sz w:val="24"/>
        </w:rPr>
      </w:pPr>
      <w:r>
        <w:rPr>
          <w:sz w:val="24"/>
        </w:rPr>
        <w:t>My admission may be cancelled at any stage / studentship may be terminated immediately, if found involved in any such activities.</w:t>
      </w:r>
    </w:p>
    <w:p w:rsidR="00606326" w:rsidRDefault="00606326">
      <w:pPr>
        <w:pStyle w:val="BodyText"/>
      </w:pPr>
    </w:p>
    <w:p w:rsidR="00606326" w:rsidRDefault="00606326">
      <w:pPr>
        <w:pStyle w:val="BodyText"/>
      </w:pPr>
    </w:p>
    <w:p w:rsidR="00606326" w:rsidRDefault="00606326">
      <w:pPr>
        <w:pStyle w:val="BodyText"/>
      </w:pPr>
    </w:p>
    <w:p w:rsidR="00606326" w:rsidRDefault="00606326">
      <w:pPr>
        <w:pStyle w:val="BodyText"/>
        <w:spacing w:before="136"/>
      </w:pPr>
    </w:p>
    <w:p w:rsidR="00606326" w:rsidRDefault="0077016C">
      <w:pPr>
        <w:pStyle w:val="BodyText"/>
        <w:tabs>
          <w:tab w:val="left" w:pos="5764"/>
        </w:tabs>
        <w:ind w:right="553"/>
        <w:jc w:val="right"/>
      </w:pPr>
      <w:r>
        <w:rPr>
          <w:spacing w:val="-2"/>
        </w:rPr>
        <w:t>Place</w:t>
      </w:r>
      <w:proofErr w:type="gramStart"/>
      <w:r>
        <w:rPr>
          <w:spacing w:val="-2"/>
        </w:rPr>
        <w:t>:</w:t>
      </w:r>
      <w:r>
        <w:tab/>
      </w:r>
      <w:r>
        <w:rPr>
          <w:spacing w:val="-2"/>
        </w:rPr>
        <w:t>…………………………………………...</w:t>
      </w:r>
      <w:proofErr w:type="gramEnd"/>
    </w:p>
    <w:p w:rsidR="00606326" w:rsidRDefault="0077016C">
      <w:pPr>
        <w:pStyle w:val="BodyText"/>
        <w:spacing w:before="132"/>
        <w:ind w:right="560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Student</w:t>
      </w:r>
    </w:p>
    <w:p w:rsidR="00606326" w:rsidRDefault="00606326">
      <w:pPr>
        <w:pStyle w:val="BodyText"/>
      </w:pPr>
    </w:p>
    <w:p w:rsidR="00606326" w:rsidRDefault="00606326">
      <w:pPr>
        <w:pStyle w:val="BodyText"/>
        <w:spacing w:before="5"/>
      </w:pPr>
    </w:p>
    <w:p w:rsidR="00606326" w:rsidRDefault="0077016C">
      <w:pPr>
        <w:pStyle w:val="BodyText"/>
        <w:ind w:left="140"/>
      </w:pPr>
      <w:r>
        <w:rPr>
          <w:spacing w:val="-2"/>
        </w:rPr>
        <w:t>Date:</w:t>
      </w:r>
    </w:p>
    <w:sectPr w:rsidR="00606326">
      <w:headerReference w:type="default" r:id="rId7"/>
      <w:type w:val="continuous"/>
      <w:pgSz w:w="11910" w:h="16840"/>
      <w:pgMar w:top="2000" w:right="708" w:bottom="280" w:left="708" w:header="59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6C" w:rsidRDefault="0077016C">
      <w:r>
        <w:separator/>
      </w:r>
    </w:p>
  </w:endnote>
  <w:endnote w:type="continuationSeparator" w:id="0">
    <w:p w:rsidR="0077016C" w:rsidRDefault="007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6C" w:rsidRDefault="0077016C">
      <w:r>
        <w:separator/>
      </w:r>
    </w:p>
  </w:footnote>
  <w:footnote w:type="continuationSeparator" w:id="0">
    <w:p w:rsidR="0077016C" w:rsidRDefault="0077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26" w:rsidRDefault="0077016C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w:drawing>
        <wp:anchor distT="0" distB="0" distL="0" distR="0" simplePos="0" relativeHeight="487556608" behindDoc="1" locked="0" layoutInCell="1" allowOverlap="1">
          <wp:simplePos x="0" y="0"/>
          <wp:positionH relativeFrom="page">
            <wp:posOffset>789940</wp:posOffset>
          </wp:positionH>
          <wp:positionV relativeFrom="page">
            <wp:posOffset>375284</wp:posOffset>
          </wp:positionV>
          <wp:extent cx="697761" cy="6298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61" cy="629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w:drawing>
        <wp:anchor distT="0" distB="0" distL="0" distR="0" simplePos="0" relativeHeight="487557120" behindDoc="1" locked="0" layoutInCell="1" allowOverlap="1">
          <wp:simplePos x="0" y="0"/>
          <wp:positionH relativeFrom="page">
            <wp:posOffset>2569210</wp:posOffset>
          </wp:positionH>
          <wp:positionV relativeFrom="page">
            <wp:posOffset>401954</wp:posOffset>
          </wp:positionV>
          <wp:extent cx="2457450" cy="257175"/>
          <wp:effectExtent l="0" t="0" r="0" b="0"/>
          <wp:wrapNone/>
          <wp:docPr id="2" name="Image 2" descr="A description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description..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745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55763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1172210</wp:posOffset>
              </wp:positionV>
              <wp:extent cx="63436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36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3650" h="635">
                            <a:moveTo>
                              <a:pt x="0" y="0"/>
                            </a:moveTo>
                            <a:lnTo>
                              <a:pt x="3171825" y="0"/>
                            </a:lnTo>
                            <a:lnTo>
                              <a:pt x="3171825" y="635"/>
                            </a:lnTo>
                            <a:lnTo>
                              <a:pt x="6343650" y="635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C9D78" id="Graphic 3" o:spid="_x0000_s1026" style="position:absolute;margin-left:54pt;margin-top:92.3pt;width:499.5pt;height: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36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" path="m,l3171825,r,635l6343650,635e" filled="f" strokeweight="2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558144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705188</wp:posOffset>
              </wp:positionV>
              <wp:extent cx="4177029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7029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6326" w:rsidRDefault="0077016C">
                          <w:pPr>
                            <w:spacing w:before="10" w:line="274" w:lineRule="exact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NATIONAL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INSTITUTE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 TECHNOLOGY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MEGHALAYA</w:t>
                          </w:r>
                        </w:p>
                        <w:p w:rsidR="00606326" w:rsidRDefault="008D5AA5" w:rsidP="008D5AA5">
                          <w:pPr>
                            <w:spacing w:line="27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 w:rsidRPr="008D5AA5">
                            <w:rPr>
                              <w:b/>
                              <w:sz w:val="24"/>
                            </w:rPr>
                            <w:t>Saitsohpen</w:t>
                          </w:r>
                          <w:proofErr w:type="spellEnd"/>
                          <w:r w:rsidRPr="008D5AA5">
                            <w:rPr>
                              <w:b/>
                              <w:sz w:val="24"/>
                            </w:rPr>
                            <w:t xml:space="preserve">, </w:t>
                          </w:r>
                          <w:proofErr w:type="spellStart"/>
                          <w:r w:rsidRPr="008D5AA5">
                            <w:rPr>
                              <w:b/>
                              <w:sz w:val="24"/>
                            </w:rPr>
                            <w:t>Sohra</w:t>
                          </w:r>
                          <w:proofErr w:type="spellEnd"/>
                          <w:r w:rsidRPr="008D5AA5">
                            <w:rPr>
                              <w:b/>
                              <w:sz w:val="24"/>
                            </w:rPr>
                            <w:t xml:space="preserve"> -793108, Meghalaya, India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3.1pt;margin-top:55.55pt;width:328.9pt;height:28.9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" filled="f" stroked="f">
              <v:path arrowok="t"/>
              <v:textbox inset="0,0,0,0">
                <w:txbxContent>
                  <w:p w:rsidR="00606326" w:rsidRDefault="0077016C">
                    <w:pPr>
                      <w:spacing w:before="10" w:line="274" w:lineRule="exact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NATIONAL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INSTITUTE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 TECHNOLOGY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MEGHALAYA</w:t>
                    </w:r>
                  </w:p>
                  <w:p w:rsidR="00606326" w:rsidRDefault="008D5AA5" w:rsidP="008D5AA5">
                    <w:pPr>
                      <w:spacing w:line="27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 w:rsidRPr="008D5AA5">
                      <w:rPr>
                        <w:b/>
                        <w:sz w:val="24"/>
                      </w:rPr>
                      <w:t>Saitsohpen</w:t>
                    </w:r>
                    <w:proofErr w:type="spellEnd"/>
                    <w:r w:rsidRPr="008D5AA5">
                      <w:rPr>
                        <w:b/>
                        <w:sz w:val="24"/>
                      </w:rPr>
                      <w:t xml:space="preserve">, </w:t>
                    </w:r>
                    <w:proofErr w:type="spellStart"/>
                    <w:r w:rsidRPr="008D5AA5">
                      <w:rPr>
                        <w:b/>
                        <w:sz w:val="24"/>
                      </w:rPr>
                      <w:t>Sohra</w:t>
                    </w:r>
                    <w:proofErr w:type="spellEnd"/>
                    <w:r w:rsidRPr="008D5AA5">
                      <w:rPr>
                        <w:b/>
                        <w:sz w:val="24"/>
                      </w:rPr>
                      <w:t xml:space="preserve"> -793108, Meghalaya, India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466E"/>
    <w:multiLevelType w:val="hybridMultilevel"/>
    <w:tmpl w:val="71345D48"/>
    <w:lvl w:ilvl="0" w:tplc="EE62DA5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26C064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4FC6B122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EB20C3B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D48C7F40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 w:tplc="553EACB4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2BA25894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80384FDE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828222F6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26"/>
    <w:rsid w:val="00606326"/>
    <w:rsid w:val="0077016C"/>
    <w:rsid w:val="008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54A2F3-DDA1-40BB-9F1B-72EEC73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A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5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A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Academics-JA</dc:creator>
  <cp:lastModifiedBy>ACADEMIC</cp:lastModifiedBy>
  <cp:revision>2</cp:revision>
  <dcterms:created xsi:type="dcterms:W3CDTF">2025-07-24T10:07:00Z</dcterms:created>
  <dcterms:modified xsi:type="dcterms:W3CDTF">2025-07-24T10:07:00Z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for Microsoft 365</vt:lpwstr>
  </property>
</Properties>
</file>